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0AA7" w14:textId="252B2E36" w:rsidR="007F1EB8" w:rsidRDefault="00760668" w:rsidP="006829BC">
      <w:pPr>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7F1EB8" w:rsidRPr="007F1EB8">
        <w:rPr>
          <w:rFonts w:ascii="Times New Roman" w:hAnsi="Times New Roman" w:cs="Times New Roman"/>
          <w:b/>
          <w:bCs/>
          <w:sz w:val="28"/>
          <w:szCs w:val="28"/>
        </w:rPr>
        <w:t xml:space="preserve">Лекция 2. </w:t>
      </w:r>
      <w:r w:rsidR="006829BC">
        <w:rPr>
          <w:rFonts w:ascii="Times New Roman" w:hAnsi="Times New Roman" w:cs="Times New Roman"/>
          <w:b/>
          <w:bCs/>
          <w:sz w:val="28"/>
          <w:szCs w:val="28"/>
          <w:lang w:val="ru-RU"/>
        </w:rPr>
        <w:t>Р</w:t>
      </w:r>
      <w:r w:rsidR="007F1EB8" w:rsidRPr="007F1EB8">
        <w:rPr>
          <w:rFonts w:ascii="Times New Roman" w:hAnsi="Times New Roman" w:cs="Times New Roman"/>
          <w:b/>
          <w:bCs/>
          <w:sz w:val="28"/>
          <w:szCs w:val="28"/>
        </w:rPr>
        <w:t>иски биологического разнообразия</w:t>
      </w:r>
    </w:p>
    <w:p w14:paraId="3AAFA6A1" w14:textId="77777777" w:rsidR="006829BC" w:rsidRPr="006829BC" w:rsidRDefault="006829BC" w:rsidP="006829BC">
      <w:pPr>
        <w:spacing w:after="0" w:line="240" w:lineRule="auto"/>
        <w:rPr>
          <w:rFonts w:ascii="Times New Roman" w:hAnsi="Times New Roman" w:cs="Times New Roman"/>
          <w:b/>
          <w:bCs/>
          <w:sz w:val="28"/>
          <w:szCs w:val="28"/>
          <w:lang w:val="ru-RU"/>
        </w:rPr>
      </w:pPr>
    </w:p>
    <w:p w14:paraId="3F53849C" w14:textId="4B6F4C92" w:rsidR="007F1EB8" w:rsidRDefault="00760668" w:rsidP="006829BC">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007F1EB8" w:rsidRPr="006829BC">
        <w:rPr>
          <w:rFonts w:ascii="Times New Roman" w:hAnsi="Times New Roman" w:cs="Times New Roman"/>
          <w:b/>
          <w:bCs/>
          <w:sz w:val="28"/>
          <w:szCs w:val="28"/>
        </w:rPr>
        <w:t>Цель лекции:</w:t>
      </w:r>
      <w:r w:rsidR="007F1EB8" w:rsidRPr="007F1EB8">
        <w:rPr>
          <w:rFonts w:ascii="Times New Roman" w:hAnsi="Times New Roman" w:cs="Times New Roman"/>
          <w:sz w:val="28"/>
          <w:szCs w:val="28"/>
        </w:rPr>
        <w:t xml:space="preserve"> сформировать представление о существующих опасностях применительно к биологическому разнообразию природного и антропогенного характера. </w:t>
      </w:r>
    </w:p>
    <w:p w14:paraId="11EA5B5F" w14:textId="77777777" w:rsidR="006829BC" w:rsidRPr="006829BC" w:rsidRDefault="006829BC" w:rsidP="006829BC">
      <w:pPr>
        <w:spacing w:after="0" w:line="240" w:lineRule="auto"/>
        <w:jc w:val="both"/>
        <w:rPr>
          <w:rFonts w:ascii="Times New Roman" w:hAnsi="Times New Roman" w:cs="Times New Roman"/>
          <w:sz w:val="28"/>
          <w:szCs w:val="28"/>
          <w:lang w:val="ru-RU"/>
        </w:rPr>
      </w:pPr>
    </w:p>
    <w:p w14:paraId="31E40C2E" w14:textId="73F8EB47" w:rsidR="007F1EB8" w:rsidRPr="006829BC" w:rsidRDefault="00760668" w:rsidP="006829BC">
      <w:pPr>
        <w:spacing w:after="0" w:line="240" w:lineRule="auto"/>
        <w:rPr>
          <w:rFonts w:ascii="Times New Roman" w:hAnsi="Times New Roman" w:cs="Times New Roman"/>
          <w:b/>
          <w:bCs/>
          <w:sz w:val="28"/>
          <w:szCs w:val="28"/>
        </w:rPr>
      </w:pPr>
      <w:r>
        <w:rPr>
          <w:rFonts w:ascii="Times New Roman" w:hAnsi="Times New Roman" w:cs="Times New Roman"/>
          <w:b/>
          <w:bCs/>
          <w:sz w:val="28"/>
          <w:szCs w:val="28"/>
          <w:lang w:val="ru-RU"/>
        </w:rPr>
        <w:t xml:space="preserve">     </w:t>
      </w:r>
      <w:r w:rsidR="00D853F2">
        <w:rPr>
          <w:rFonts w:ascii="Times New Roman" w:hAnsi="Times New Roman" w:cs="Times New Roman"/>
          <w:b/>
          <w:bCs/>
          <w:sz w:val="28"/>
          <w:szCs w:val="28"/>
          <w:lang w:val="ru-RU"/>
        </w:rPr>
        <w:t>Основные в</w:t>
      </w:r>
      <w:r w:rsidR="007F1EB8" w:rsidRPr="006829BC">
        <w:rPr>
          <w:rFonts w:ascii="Times New Roman" w:hAnsi="Times New Roman" w:cs="Times New Roman"/>
          <w:b/>
          <w:bCs/>
          <w:sz w:val="28"/>
          <w:szCs w:val="28"/>
        </w:rPr>
        <w:t>опросы:</w:t>
      </w:r>
    </w:p>
    <w:p w14:paraId="14B41A41" w14:textId="0DC7606D" w:rsidR="007F1EB8" w:rsidRPr="007F1EB8" w:rsidRDefault="007F1EB8" w:rsidP="006829BC">
      <w:pPr>
        <w:spacing w:after="0" w:line="240" w:lineRule="auto"/>
        <w:rPr>
          <w:rFonts w:ascii="Times New Roman" w:hAnsi="Times New Roman" w:cs="Times New Roman"/>
          <w:sz w:val="28"/>
          <w:szCs w:val="28"/>
        </w:rPr>
      </w:pPr>
      <w:r w:rsidRPr="007F1EB8">
        <w:rPr>
          <w:rFonts w:ascii="Times New Roman" w:hAnsi="Times New Roman" w:cs="Times New Roman"/>
          <w:sz w:val="28"/>
          <w:szCs w:val="28"/>
        </w:rPr>
        <w:t xml:space="preserve">1. </w:t>
      </w:r>
      <w:r w:rsidR="006829BC">
        <w:rPr>
          <w:rFonts w:ascii="Times New Roman" w:hAnsi="Times New Roman" w:cs="Times New Roman"/>
          <w:sz w:val="28"/>
          <w:szCs w:val="28"/>
          <w:lang w:val="ru-RU"/>
        </w:rPr>
        <w:t>В</w:t>
      </w:r>
      <w:r w:rsidRPr="007F1EB8">
        <w:rPr>
          <w:rFonts w:ascii="Times New Roman" w:hAnsi="Times New Roman" w:cs="Times New Roman"/>
          <w:sz w:val="28"/>
          <w:szCs w:val="28"/>
        </w:rPr>
        <w:t>ымирание видов. Причины стали увеличиваться.</w:t>
      </w:r>
    </w:p>
    <w:p w14:paraId="5C5FFC6A" w14:textId="66C9B62B" w:rsidR="007F1EB8" w:rsidRDefault="007F1EB8" w:rsidP="006829BC">
      <w:pPr>
        <w:spacing w:after="0" w:line="240" w:lineRule="auto"/>
        <w:rPr>
          <w:rFonts w:ascii="Times New Roman" w:hAnsi="Times New Roman" w:cs="Times New Roman"/>
          <w:sz w:val="28"/>
          <w:szCs w:val="28"/>
          <w:lang w:val="ru-RU"/>
        </w:rPr>
      </w:pPr>
      <w:r w:rsidRPr="007F1EB8">
        <w:rPr>
          <w:rFonts w:ascii="Times New Roman" w:hAnsi="Times New Roman" w:cs="Times New Roman"/>
          <w:sz w:val="28"/>
          <w:szCs w:val="28"/>
        </w:rPr>
        <w:t xml:space="preserve">2. </w:t>
      </w:r>
      <w:r w:rsidR="006829BC">
        <w:rPr>
          <w:rFonts w:ascii="Times New Roman" w:hAnsi="Times New Roman" w:cs="Times New Roman"/>
          <w:sz w:val="28"/>
          <w:szCs w:val="28"/>
          <w:lang w:val="ru-RU"/>
        </w:rPr>
        <w:t>П</w:t>
      </w:r>
      <w:r w:rsidRPr="007F1EB8">
        <w:rPr>
          <w:rFonts w:ascii="Times New Roman" w:hAnsi="Times New Roman" w:cs="Times New Roman"/>
          <w:sz w:val="28"/>
          <w:szCs w:val="28"/>
        </w:rPr>
        <w:t>ричины вымирания видов в связи с антропогенной деятельностью.</w:t>
      </w:r>
    </w:p>
    <w:p w14:paraId="3C160C96" w14:textId="77777777" w:rsidR="00D853F2" w:rsidRDefault="00D853F2" w:rsidP="006829BC">
      <w:pPr>
        <w:spacing w:after="0" w:line="240" w:lineRule="auto"/>
        <w:rPr>
          <w:rFonts w:ascii="Times New Roman" w:hAnsi="Times New Roman" w:cs="Times New Roman"/>
          <w:sz w:val="28"/>
          <w:szCs w:val="28"/>
          <w:lang w:val="ru-RU"/>
        </w:rPr>
      </w:pPr>
    </w:p>
    <w:p w14:paraId="31AECBA8" w14:textId="5C8F2AFD" w:rsidR="00916B00" w:rsidRDefault="00916B00" w:rsidP="006829BC">
      <w:pPr>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BF1818">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1. </w:t>
      </w:r>
      <w:r w:rsidRPr="00916B00">
        <w:rPr>
          <w:rFonts w:ascii="Times New Roman" w:hAnsi="Times New Roman" w:cs="Times New Roman"/>
          <w:b/>
          <w:bCs/>
          <w:sz w:val="28"/>
          <w:szCs w:val="28"/>
        </w:rPr>
        <w:t>Темпы вымирания видов</w:t>
      </w:r>
      <w:r>
        <w:rPr>
          <w:rFonts w:ascii="Times New Roman" w:hAnsi="Times New Roman" w:cs="Times New Roman"/>
          <w:b/>
          <w:bCs/>
          <w:sz w:val="28"/>
          <w:szCs w:val="28"/>
          <w:lang w:val="ru-RU"/>
        </w:rPr>
        <w:t>.</w:t>
      </w:r>
    </w:p>
    <w:p w14:paraId="0CB129A7" w14:textId="6D10965F" w:rsidR="00135870" w:rsidRDefault="00916B00" w:rsidP="00916B00">
      <w:pPr>
        <w:spacing w:after="0" w:line="240" w:lineRule="auto"/>
        <w:jc w:val="both"/>
        <w:rPr>
          <w:rFonts w:ascii="Times New Roman" w:hAnsi="Times New Roman" w:cs="Times New Roman"/>
          <w:sz w:val="28"/>
          <w:szCs w:val="28"/>
          <w:lang w:val="ru-RU"/>
        </w:rPr>
      </w:pPr>
      <w:r w:rsidRPr="00916B00">
        <w:rPr>
          <w:rFonts w:ascii="Times New Roman" w:hAnsi="Times New Roman" w:cs="Times New Roman"/>
          <w:b/>
          <w:bCs/>
          <w:sz w:val="28"/>
          <w:szCs w:val="28"/>
        </w:rPr>
        <w:t xml:space="preserve"> </w:t>
      </w:r>
      <w:r>
        <w:rPr>
          <w:rFonts w:ascii="Times New Roman" w:hAnsi="Times New Roman" w:cs="Times New Roman"/>
          <w:b/>
          <w:bCs/>
          <w:sz w:val="28"/>
          <w:szCs w:val="28"/>
          <w:lang w:val="ru-RU"/>
        </w:rPr>
        <w:t xml:space="preserve">      </w:t>
      </w:r>
      <w:r w:rsidR="00135870">
        <w:rPr>
          <w:rFonts w:ascii="Times New Roman" w:hAnsi="Times New Roman" w:cs="Times New Roman"/>
          <w:b/>
          <w:bCs/>
          <w:sz w:val="28"/>
          <w:szCs w:val="28"/>
          <w:lang w:val="ru-RU"/>
        </w:rPr>
        <w:t xml:space="preserve">● </w:t>
      </w:r>
      <w:r w:rsidRPr="00916B00">
        <w:rPr>
          <w:rFonts w:ascii="Times New Roman" w:hAnsi="Times New Roman" w:cs="Times New Roman"/>
          <w:sz w:val="28"/>
          <w:szCs w:val="28"/>
        </w:rPr>
        <w:t xml:space="preserve">В геологической истории Земли в биосфере возникновение и исчезновение видов происходило постоянно-все виды имеют время существования. </w:t>
      </w:r>
    </w:p>
    <w:p w14:paraId="6AA3E715" w14:textId="77777777" w:rsidR="00613F98" w:rsidRDefault="00135870" w:rsidP="00916B0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916B00" w:rsidRPr="00916B00">
        <w:rPr>
          <w:rFonts w:ascii="Times New Roman" w:hAnsi="Times New Roman" w:cs="Times New Roman"/>
          <w:sz w:val="28"/>
          <w:szCs w:val="28"/>
        </w:rPr>
        <w:t xml:space="preserve">Вымирание компенсировалось появлением новых видов, в результате чего общее количество видов в биосфере возросло. Вымирание видов-это естественный процесс эволюции, который происходит без вмешательства человека. </w:t>
      </w:r>
    </w:p>
    <w:p w14:paraId="2EA9987F" w14:textId="4F11B9B8" w:rsidR="000D3C53" w:rsidRPr="00613F98" w:rsidRDefault="00613F98" w:rsidP="00916B0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916B00" w:rsidRPr="00916B00">
        <w:rPr>
          <w:rFonts w:ascii="Times New Roman" w:hAnsi="Times New Roman" w:cs="Times New Roman"/>
          <w:sz w:val="28"/>
          <w:szCs w:val="28"/>
        </w:rPr>
        <w:t>Количество видов, составляющих современный органический мир, составляет лишь небольшую часть от общего числа видов, появившихся на нашей планете, с древнейших времен до нашей эры. Наконец, беспрецедентное исчезновение более 99% всех видов, появившихся на земле</w:t>
      </w:r>
      <w:r>
        <w:rPr>
          <w:rFonts w:ascii="Times New Roman" w:hAnsi="Times New Roman" w:cs="Times New Roman"/>
          <w:sz w:val="28"/>
          <w:szCs w:val="28"/>
          <w:lang w:val="ru-RU"/>
        </w:rPr>
        <w:t>.</w:t>
      </w:r>
    </w:p>
    <w:p w14:paraId="26AD061F" w14:textId="77777777" w:rsidR="006E21D2" w:rsidRDefault="00613F98" w:rsidP="00916B00">
      <w:pPr>
        <w:spacing w:after="0" w:line="240" w:lineRule="auto"/>
        <w:jc w:val="both"/>
        <w:rPr>
          <w:rFonts w:ascii="Times New Roman" w:hAnsi="Times New Roman" w:cs="Times New Roman"/>
          <w:sz w:val="28"/>
          <w:szCs w:val="28"/>
          <w:lang w:val="ru-RU"/>
        </w:rPr>
      </w:pPr>
      <w:r w:rsidRPr="00613F98">
        <w:rPr>
          <w:rFonts w:ascii="Times New Roman" w:hAnsi="Times New Roman" w:cs="Times New Roman"/>
          <w:sz w:val="28"/>
          <w:szCs w:val="28"/>
        </w:rPr>
        <w:t xml:space="preserve"> </w:t>
      </w:r>
      <w:r w:rsidR="00BF1818">
        <w:rPr>
          <w:rFonts w:ascii="Times New Roman" w:hAnsi="Times New Roman" w:cs="Times New Roman"/>
          <w:sz w:val="28"/>
          <w:szCs w:val="28"/>
          <w:lang w:val="ru-RU"/>
        </w:rPr>
        <w:t xml:space="preserve">      </w:t>
      </w:r>
      <w:r w:rsidR="00C356FC">
        <w:rPr>
          <w:rFonts w:ascii="Times New Roman" w:hAnsi="Times New Roman" w:cs="Times New Roman"/>
          <w:b/>
          <w:bCs/>
          <w:sz w:val="28"/>
          <w:szCs w:val="28"/>
          <w:lang w:val="ru-RU"/>
        </w:rPr>
        <w:t xml:space="preserve">● </w:t>
      </w:r>
      <w:r w:rsidRPr="00613F98">
        <w:rPr>
          <w:rFonts w:ascii="Times New Roman" w:hAnsi="Times New Roman" w:cs="Times New Roman"/>
          <w:sz w:val="28"/>
          <w:szCs w:val="28"/>
        </w:rPr>
        <w:t xml:space="preserve">В эволюционном смысле вымершая группа-это группа, которая исчезла и не оставила ни одного (даже измененного) потомства. Было замечено, что не все виды имеют одинаковую вероятность вымирания; определенные категории видов особенно чувствительны к нему и нуждаются в тщательная защита и контроль: </w:t>
      </w:r>
    </w:p>
    <w:p w14:paraId="433A3D4A" w14:textId="77777777" w:rsidR="00DB382E" w:rsidRDefault="006E21D2"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613F98" w:rsidRPr="00613F98">
        <w:rPr>
          <w:rFonts w:ascii="Times New Roman" w:hAnsi="Times New Roman" w:cs="Times New Roman"/>
          <w:sz w:val="28"/>
          <w:szCs w:val="28"/>
        </w:rPr>
        <w:t>Виды с узким ареалом. Некоторые виды встречаются только в одном или несколько мест географически ограниченных областей, и если ареал подвержен человеческой деятельности, эти виды могут исчезнуть. Множество примеров тому-вымершие виды птиц, обитавшие на океанских островах. Многие виды рыб, жившие в одном озере или в бассейне одной реки, также были уничтожены.</w:t>
      </w:r>
      <w:r w:rsidRPr="006E21D2">
        <w:rPr>
          <w:rFonts w:ascii="Times New Roman" w:hAnsi="Times New Roman" w:cs="Times New Roman"/>
          <w:sz w:val="28"/>
          <w:szCs w:val="28"/>
        </w:rPr>
        <w:t xml:space="preserve"> </w:t>
      </w:r>
    </w:p>
    <w:p w14:paraId="6C040315" w14:textId="5D7AAB60" w:rsidR="00DB382E" w:rsidRPr="00D94069" w:rsidRDefault="00DB382E" w:rsidP="006E21D2">
      <w:pPr>
        <w:spacing w:after="0" w:line="240" w:lineRule="auto"/>
        <w:jc w:val="both"/>
        <w:rPr>
          <w:rFonts w:ascii="Times New Roman" w:hAnsi="Times New Roman" w:cs="Times New Roman"/>
          <w:i/>
          <w:iCs/>
          <w:sz w:val="28"/>
          <w:szCs w:val="28"/>
          <w:lang w:val="ru-RU"/>
        </w:rPr>
      </w:pPr>
      <w:r>
        <w:rPr>
          <w:rFonts w:ascii="Times New Roman" w:hAnsi="Times New Roman" w:cs="Times New Roman"/>
          <w:sz w:val="28"/>
          <w:szCs w:val="28"/>
          <w:lang w:val="ru-RU"/>
        </w:rPr>
        <w:t xml:space="preserve">     </w:t>
      </w:r>
      <w:r w:rsidR="00D94069">
        <w:rPr>
          <w:rFonts w:ascii="Times New Roman" w:hAnsi="Times New Roman" w:cs="Times New Roman"/>
          <w:b/>
          <w:bCs/>
          <w:sz w:val="28"/>
          <w:szCs w:val="28"/>
          <w:lang w:val="ru-RU"/>
        </w:rPr>
        <w:t>●</w:t>
      </w:r>
      <w:r>
        <w:rPr>
          <w:rFonts w:ascii="Times New Roman" w:hAnsi="Times New Roman" w:cs="Times New Roman"/>
          <w:sz w:val="28"/>
          <w:szCs w:val="28"/>
          <w:lang w:val="ru-RU"/>
        </w:rPr>
        <w:t xml:space="preserve"> </w:t>
      </w:r>
      <w:r w:rsidR="00D94069">
        <w:rPr>
          <w:rFonts w:ascii="Times New Roman" w:hAnsi="Times New Roman" w:cs="Times New Roman"/>
          <w:sz w:val="28"/>
          <w:szCs w:val="28"/>
          <w:lang w:val="ru-RU"/>
        </w:rPr>
        <w:t xml:space="preserve">   </w:t>
      </w:r>
      <w:r w:rsidR="006E21D2" w:rsidRPr="00D94069">
        <w:rPr>
          <w:rFonts w:ascii="Times New Roman" w:hAnsi="Times New Roman" w:cs="Times New Roman"/>
          <w:i/>
          <w:iCs/>
          <w:sz w:val="28"/>
          <w:szCs w:val="28"/>
        </w:rPr>
        <w:t>Виды, состоящие из одной или нескольких популяций.</w:t>
      </w:r>
    </w:p>
    <w:p w14:paraId="4D06388F" w14:textId="2A5D6F11" w:rsidR="006E21D2" w:rsidRPr="006E21D2" w:rsidRDefault="00DB382E" w:rsidP="006E21D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ru-RU"/>
        </w:rPr>
        <w:t xml:space="preserve"> </w:t>
      </w:r>
      <w:r w:rsidR="006E21D2" w:rsidRPr="006E21D2">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006E21D2" w:rsidRPr="0048059C">
        <w:rPr>
          <w:rFonts w:ascii="Times New Roman" w:hAnsi="Times New Roman" w:cs="Times New Roman"/>
          <w:i/>
          <w:iCs/>
          <w:sz w:val="28"/>
          <w:szCs w:val="28"/>
        </w:rPr>
        <w:t>Любая популяция</w:t>
      </w:r>
      <w:r w:rsidR="006E21D2" w:rsidRPr="006E21D2">
        <w:rPr>
          <w:rFonts w:ascii="Times New Roman" w:hAnsi="Times New Roman" w:cs="Times New Roman"/>
          <w:sz w:val="28"/>
          <w:szCs w:val="28"/>
        </w:rPr>
        <w:t xml:space="preserve"> вида может</w:t>
      </w:r>
      <w:r>
        <w:rPr>
          <w:rFonts w:ascii="Times New Roman" w:hAnsi="Times New Roman" w:cs="Times New Roman"/>
          <w:sz w:val="28"/>
          <w:szCs w:val="28"/>
          <w:lang w:val="ru-RU"/>
        </w:rPr>
        <w:t xml:space="preserve"> </w:t>
      </w:r>
      <w:r w:rsidR="006E21D2" w:rsidRPr="006E21D2">
        <w:rPr>
          <w:rFonts w:ascii="Times New Roman" w:hAnsi="Times New Roman" w:cs="Times New Roman"/>
          <w:sz w:val="28"/>
          <w:szCs w:val="28"/>
        </w:rPr>
        <w:t xml:space="preserve">локально исчезнуть в результате землетрясения, пожара, вспышки болезней и деятельности человека. </w:t>
      </w:r>
    </w:p>
    <w:p w14:paraId="023168FA" w14:textId="507E3BC4" w:rsidR="00613F98" w:rsidRDefault="0048059C"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w:t>
      </w:r>
      <w:r>
        <w:rPr>
          <w:rFonts w:ascii="Times New Roman" w:hAnsi="Times New Roman" w:cs="Times New Roman"/>
          <w:sz w:val="28"/>
          <w:szCs w:val="28"/>
          <w:lang w:val="ru-RU"/>
        </w:rPr>
        <w:t xml:space="preserve"> </w:t>
      </w:r>
      <w:r w:rsidRPr="0048059C">
        <w:rPr>
          <w:rFonts w:ascii="Times New Roman" w:hAnsi="Times New Roman" w:cs="Times New Roman"/>
          <w:i/>
          <w:iCs/>
          <w:sz w:val="28"/>
          <w:szCs w:val="28"/>
          <w:lang w:val="ru-RU"/>
        </w:rPr>
        <w:t>В</w:t>
      </w:r>
      <w:r w:rsidR="006E21D2" w:rsidRPr="0048059C">
        <w:rPr>
          <w:rFonts w:ascii="Times New Roman" w:hAnsi="Times New Roman" w:cs="Times New Roman"/>
          <w:i/>
          <w:iCs/>
          <w:sz w:val="28"/>
          <w:szCs w:val="28"/>
        </w:rPr>
        <w:t>иды представлены только одной или несколькими популяциями</w:t>
      </w:r>
      <w:r w:rsidR="006E21D2" w:rsidRPr="006E21D2">
        <w:rPr>
          <w:rFonts w:ascii="Times New Roman" w:hAnsi="Times New Roman" w:cs="Times New Roman"/>
          <w:sz w:val="28"/>
          <w:szCs w:val="28"/>
        </w:rPr>
        <w:t xml:space="preserve"> с меньшим риском глобального вымирания по сравнению со многими популяциями. Виды, размер популяции которых постепенно уменьшается, называются </w:t>
      </w:r>
      <w:r>
        <w:rPr>
          <w:rFonts w:ascii="Times New Roman" w:hAnsi="Times New Roman" w:cs="Times New Roman"/>
          <w:sz w:val="28"/>
          <w:szCs w:val="28"/>
          <w:lang w:val="ru-RU"/>
        </w:rPr>
        <w:t>«</w:t>
      </w:r>
      <w:r w:rsidR="006E21D2" w:rsidRPr="006E21D2">
        <w:rPr>
          <w:rFonts w:ascii="Times New Roman" w:hAnsi="Times New Roman" w:cs="Times New Roman"/>
          <w:sz w:val="28"/>
          <w:szCs w:val="28"/>
        </w:rPr>
        <w:t xml:space="preserve">парадигмой </w:t>
      </w:r>
      <w:r w:rsidR="00DB382E">
        <w:rPr>
          <w:rFonts w:ascii="Times New Roman" w:hAnsi="Times New Roman" w:cs="Times New Roman"/>
          <w:sz w:val="28"/>
          <w:szCs w:val="28"/>
          <w:lang w:val="ru-RU"/>
        </w:rPr>
        <w:t xml:space="preserve"> </w:t>
      </w:r>
      <w:r w:rsidR="006E21D2" w:rsidRPr="006E21D2">
        <w:rPr>
          <w:rFonts w:ascii="Times New Roman" w:hAnsi="Times New Roman" w:cs="Times New Roman"/>
          <w:sz w:val="28"/>
          <w:szCs w:val="28"/>
        </w:rPr>
        <w:t>снижения популяции</w:t>
      </w:r>
      <w:r>
        <w:rPr>
          <w:rFonts w:ascii="Times New Roman" w:hAnsi="Times New Roman" w:cs="Times New Roman"/>
          <w:sz w:val="28"/>
          <w:szCs w:val="28"/>
          <w:lang w:val="ru-RU"/>
        </w:rPr>
        <w:t>»</w:t>
      </w:r>
      <w:r w:rsidR="006E21D2" w:rsidRPr="006E21D2">
        <w:rPr>
          <w:rFonts w:ascii="Times New Roman" w:hAnsi="Times New Roman" w:cs="Times New Roman"/>
          <w:sz w:val="28"/>
          <w:szCs w:val="28"/>
        </w:rPr>
        <w:t>. В нормальных условиях популяции имеют тенденцию к самовосстановлению, поэтому популяция, которая показывает постоянные признаки снижения, может исчезнуть, если причина сокращения не установлена и не устранена. Виды с низкой плотностью населения.</w:t>
      </w:r>
    </w:p>
    <w:p w14:paraId="29D55BB7" w14:textId="74F5583A" w:rsidR="00D21A74" w:rsidRDefault="0053347A"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Pr>
          <w:rFonts w:ascii="Times New Roman" w:hAnsi="Times New Roman" w:cs="Times New Roman"/>
          <w:b/>
          <w:bCs/>
          <w:sz w:val="28"/>
          <w:szCs w:val="28"/>
          <w:lang w:val="ru-RU"/>
        </w:rPr>
        <w:t xml:space="preserve">● </w:t>
      </w:r>
      <w:r w:rsidRPr="0048059C">
        <w:rPr>
          <w:rFonts w:ascii="Times New Roman" w:hAnsi="Times New Roman" w:cs="Times New Roman"/>
          <w:i/>
          <w:iCs/>
          <w:sz w:val="28"/>
          <w:szCs w:val="28"/>
        </w:rPr>
        <w:t>Вид с меньшим размером популяции или</w:t>
      </w:r>
      <w:r w:rsidRPr="0053347A">
        <w:rPr>
          <w:rFonts w:ascii="Times New Roman" w:hAnsi="Times New Roman" w:cs="Times New Roman"/>
          <w:sz w:val="28"/>
          <w:szCs w:val="28"/>
        </w:rPr>
        <w:t xml:space="preserve"> </w:t>
      </w:r>
      <w:r w:rsidR="0048059C">
        <w:rPr>
          <w:rFonts w:ascii="Times New Roman" w:hAnsi="Times New Roman" w:cs="Times New Roman"/>
          <w:sz w:val="28"/>
          <w:szCs w:val="28"/>
          <w:lang w:val="ru-RU"/>
        </w:rPr>
        <w:t>«</w:t>
      </w:r>
      <w:r w:rsidRPr="0053347A">
        <w:rPr>
          <w:rFonts w:ascii="Times New Roman" w:hAnsi="Times New Roman" w:cs="Times New Roman"/>
          <w:sz w:val="28"/>
          <w:szCs w:val="28"/>
        </w:rPr>
        <w:t>парадигма малой популяции</w:t>
      </w:r>
      <w:r w:rsidR="0048059C">
        <w:rPr>
          <w:rFonts w:ascii="Times New Roman" w:hAnsi="Times New Roman" w:cs="Times New Roman"/>
          <w:sz w:val="28"/>
          <w:szCs w:val="28"/>
          <w:lang w:val="ru-RU"/>
        </w:rPr>
        <w:t>»</w:t>
      </w:r>
      <w:r w:rsidRPr="0053347A">
        <w:rPr>
          <w:rFonts w:ascii="Times New Roman" w:hAnsi="Times New Roman" w:cs="Times New Roman"/>
          <w:sz w:val="28"/>
          <w:szCs w:val="28"/>
        </w:rPr>
        <w:t xml:space="preserve">. Более мелкие популяции имеют более высокую вероятность исчезновения, чем более крупные, из-за их большей подверженности демографическим и природным изменениям и потере генетического разнообразия. Типичными для них видами являются небольшие размеры популяции, такие как крупные хищники и очень специализированные виды, для которых они характерны для больших популяций с большей вероятностью вымирания, чем виды. Виды, требующие больших масштабов. </w:t>
      </w:r>
    </w:p>
    <w:p w14:paraId="323D5C21" w14:textId="39AE43C7" w:rsidR="0053347A" w:rsidRDefault="00D21A74"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53347A" w:rsidRPr="0048059C">
        <w:rPr>
          <w:rFonts w:ascii="Times New Roman" w:hAnsi="Times New Roman" w:cs="Times New Roman"/>
          <w:i/>
          <w:iCs/>
          <w:sz w:val="28"/>
          <w:szCs w:val="28"/>
        </w:rPr>
        <w:t>Виды, в которых отдельные особи или социальные группы получают</w:t>
      </w:r>
      <w:r w:rsidR="0053347A" w:rsidRPr="0053347A">
        <w:rPr>
          <w:rFonts w:ascii="Times New Roman" w:hAnsi="Times New Roman" w:cs="Times New Roman"/>
          <w:sz w:val="28"/>
          <w:szCs w:val="28"/>
        </w:rPr>
        <w:t xml:space="preserve"> пищу на больших территориях, имеют тенденцию к вымиранию, если часть их ареала уничтожена или демонтирована.</w:t>
      </w:r>
    </w:p>
    <w:p w14:paraId="638A1C29" w14:textId="77777777" w:rsidR="0048059C" w:rsidRDefault="00D21A74"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Pr="0048059C">
        <w:rPr>
          <w:rFonts w:ascii="Times New Roman" w:hAnsi="Times New Roman" w:cs="Times New Roman"/>
          <w:i/>
          <w:iCs/>
          <w:sz w:val="28"/>
          <w:szCs w:val="28"/>
        </w:rPr>
        <w:t>Виды крупных видов.</w:t>
      </w:r>
      <w:r w:rsidRPr="00D21A74">
        <w:rPr>
          <w:rFonts w:ascii="Times New Roman" w:hAnsi="Times New Roman" w:cs="Times New Roman"/>
          <w:sz w:val="28"/>
          <w:szCs w:val="28"/>
        </w:rPr>
        <w:t xml:space="preserve"> По сравнению с мелкими, крупные животные обычно имеют отдельные территории. Им нужно больше еды, они часто становятся объектом охоты человек. Крупные хищники часто уничтожаются, так как конкурируют с людьми за игру, а иногда нападают на домашних животных и людей кроме того, они являются объектом спортивной охоты. </w:t>
      </w:r>
      <w:r w:rsidR="0048059C">
        <w:rPr>
          <w:rFonts w:ascii="Times New Roman" w:hAnsi="Times New Roman" w:cs="Times New Roman"/>
          <w:sz w:val="28"/>
          <w:szCs w:val="28"/>
          <w:lang w:val="ru-RU"/>
        </w:rPr>
        <w:t xml:space="preserve">     </w:t>
      </w:r>
    </w:p>
    <w:p w14:paraId="254C1238" w14:textId="5A47C4E0" w:rsidR="00D21A74" w:rsidRDefault="0048059C"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D21A74" w:rsidRPr="0048059C">
        <w:rPr>
          <w:rFonts w:ascii="Times New Roman" w:hAnsi="Times New Roman" w:cs="Times New Roman"/>
          <w:i/>
          <w:iCs/>
          <w:sz w:val="28"/>
          <w:szCs w:val="28"/>
        </w:rPr>
        <w:t>Виды, не способные к заселению</w:t>
      </w:r>
      <w:r w:rsidR="00D21A74" w:rsidRPr="00D21A74">
        <w:rPr>
          <w:rFonts w:ascii="Times New Roman" w:hAnsi="Times New Roman" w:cs="Times New Roman"/>
          <w:sz w:val="28"/>
          <w:szCs w:val="28"/>
        </w:rPr>
        <w:t>. В естественных условиях процессы изменения природной среды вынуждают к поведенческой или физиологической адаптации к новым условиям. Виды, которые не могут адаптироваться к изменяющейся среде, должны мигрировать в более подходящие места обитания или находятся под угрозой исчезновения.</w:t>
      </w:r>
    </w:p>
    <w:p w14:paraId="74E7C7FC" w14:textId="77777777" w:rsidR="00E92485" w:rsidRDefault="00E92485"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w:t>
      </w:r>
      <w:r>
        <w:rPr>
          <w:rFonts w:ascii="Times New Roman" w:hAnsi="Times New Roman" w:cs="Times New Roman"/>
          <w:sz w:val="28"/>
          <w:szCs w:val="28"/>
          <w:lang w:val="ru-RU"/>
        </w:rPr>
        <w:t xml:space="preserve"> </w:t>
      </w:r>
      <w:r w:rsidRPr="00E92485">
        <w:rPr>
          <w:rFonts w:ascii="Times New Roman" w:hAnsi="Times New Roman" w:cs="Times New Roman"/>
          <w:i/>
          <w:iCs/>
          <w:sz w:val="28"/>
          <w:szCs w:val="28"/>
        </w:rPr>
        <w:t>Виды, которые охотятся или собираются человеком</w:t>
      </w:r>
      <w:r w:rsidRPr="00E92485">
        <w:rPr>
          <w:rFonts w:ascii="Times New Roman" w:hAnsi="Times New Roman" w:cs="Times New Roman"/>
          <w:sz w:val="28"/>
          <w:szCs w:val="28"/>
        </w:rPr>
        <w:t xml:space="preserve">. Предпосылкой к исчезновению видов всегда была их утилитарность. Чрезмерное использование может быстро уменьшить популяцию видов, которые имеют экономическое значение для человека. Если охота или собирательство не регулируется законом или местными традициями, вид может исчезнуть. </w:t>
      </w:r>
      <w:r>
        <w:rPr>
          <w:rFonts w:ascii="Times New Roman" w:hAnsi="Times New Roman" w:cs="Times New Roman"/>
          <w:sz w:val="28"/>
          <w:szCs w:val="28"/>
          <w:lang w:val="ru-RU"/>
        </w:rPr>
        <w:t xml:space="preserve"> </w:t>
      </w:r>
    </w:p>
    <w:p w14:paraId="7CC08608" w14:textId="7AF01677" w:rsidR="00E92485" w:rsidRDefault="00E92485"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Pr="00E92485">
        <w:rPr>
          <w:rFonts w:ascii="Times New Roman" w:hAnsi="Times New Roman" w:cs="Times New Roman"/>
          <w:i/>
          <w:iCs/>
          <w:sz w:val="28"/>
          <w:szCs w:val="28"/>
        </w:rPr>
        <w:t>Абиотические и биотические факторы</w:t>
      </w:r>
      <w:r w:rsidRPr="00E92485">
        <w:rPr>
          <w:rFonts w:ascii="Times New Roman" w:hAnsi="Times New Roman" w:cs="Times New Roman"/>
          <w:sz w:val="28"/>
          <w:szCs w:val="28"/>
        </w:rPr>
        <w:t>, приводящие к исчезновению видов, взаимосвязаны. Плотность населения, формы борьбы за существование, тяжесть конкуренции между популяциями и течение вымирания популяций более или менее зависят от общего географического положения.</w:t>
      </w:r>
    </w:p>
    <w:p w14:paraId="7235861D" w14:textId="77777777" w:rsidR="009E7583" w:rsidRPr="009E7583" w:rsidRDefault="009E7583" w:rsidP="006E21D2">
      <w:pPr>
        <w:spacing w:after="0" w:line="240" w:lineRule="auto"/>
        <w:jc w:val="both"/>
        <w:rPr>
          <w:rFonts w:ascii="Times New Roman" w:hAnsi="Times New Roman" w:cs="Times New Roman"/>
          <w:sz w:val="28"/>
          <w:szCs w:val="28"/>
          <w:lang w:val="ru-RU"/>
        </w:rPr>
      </w:pPr>
    </w:p>
    <w:p w14:paraId="6429CF4C" w14:textId="3536E313" w:rsidR="00D94069" w:rsidRPr="009E7583" w:rsidRDefault="00D94069" w:rsidP="006E21D2">
      <w:pPr>
        <w:spacing w:after="0" w:line="240" w:lineRule="auto"/>
        <w:jc w:val="both"/>
        <w:rPr>
          <w:rFonts w:ascii="Times New Roman" w:hAnsi="Times New Roman" w:cs="Times New Roman"/>
          <w:b/>
          <w:bCs/>
          <w:sz w:val="28"/>
          <w:szCs w:val="28"/>
          <w:lang w:val="ru-RU"/>
        </w:rPr>
      </w:pPr>
      <w:r w:rsidRPr="009E7583">
        <w:rPr>
          <w:rFonts w:ascii="Times New Roman" w:hAnsi="Times New Roman" w:cs="Times New Roman"/>
          <w:b/>
          <w:bCs/>
          <w:sz w:val="28"/>
          <w:szCs w:val="28"/>
          <w:lang w:val="ru-RU"/>
        </w:rPr>
        <w:t xml:space="preserve"> </w:t>
      </w:r>
      <w:r w:rsidR="009E7583" w:rsidRPr="009E7583">
        <w:rPr>
          <w:rFonts w:ascii="Times New Roman" w:hAnsi="Times New Roman" w:cs="Times New Roman"/>
          <w:b/>
          <w:bCs/>
          <w:sz w:val="28"/>
          <w:szCs w:val="28"/>
          <w:lang w:val="ru-RU"/>
        </w:rPr>
        <w:t xml:space="preserve">  </w:t>
      </w:r>
      <w:r w:rsidR="009E7583">
        <w:rPr>
          <w:rFonts w:ascii="Times New Roman" w:hAnsi="Times New Roman" w:cs="Times New Roman"/>
          <w:b/>
          <w:bCs/>
          <w:sz w:val="28"/>
          <w:szCs w:val="28"/>
          <w:lang w:val="ru-RU"/>
        </w:rPr>
        <w:t xml:space="preserve">   </w:t>
      </w:r>
      <w:r w:rsidR="009E7583" w:rsidRPr="009E7583">
        <w:rPr>
          <w:rFonts w:ascii="Times New Roman" w:hAnsi="Times New Roman" w:cs="Times New Roman"/>
          <w:b/>
          <w:bCs/>
          <w:sz w:val="28"/>
          <w:szCs w:val="28"/>
          <w:lang w:val="ru-RU"/>
        </w:rPr>
        <w:t xml:space="preserve">2. </w:t>
      </w:r>
      <w:r w:rsidRPr="009E7583">
        <w:rPr>
          <w:rFonts w:ascii="Times New Roman" w:hAnsi="Times New Roman" w:cs="Times New Roman"/>
          <w:b/>
          <w:bCs/>
          <w:sz w:val="28"/>
          <w:szCs w:val="28"/>
        </w:rPr>
        <w:t xml:space="preserve">Причины вымирания антропогенных видов </w:t>
      </w:r>
    </w:p>
    <w:p w14:paraId="1F2CD175" w14:textId="6F9359A0" w:rsidR="00D94069" w:rsidRDefault="009E7583"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D94069" w:rsidRPr="0084245F">
        <w:rPr>
          <w:rFonts w:ascii="Times New Roman" w:hAnsi="Times New Roman" w:cs="Times New Roman"/>
          <w:i/>
          <w:iCs/>
          <w:sz w:val="28"/>
          <w:szCs w:val="28"/>
        </w:rPr>
        <w:t>Первое существенное влияние деятельности человека на темпы вымирания</w:t>
      </w:r>
      <w:r w:rsidR="00D94069" w:rsidRPr="00D94069">
        <w:rPr>
          <w:rFonts w:ascii="Times New Roman" w:hAnsi="Times New Roman" w:cs="Times New Roman"/>
          <w:sz w:val="28"/>
          <w:szCs w:val="28"/>
        </w:rPr>
        <w:t xml:space="preserve"> проявилось на примере вымирания крупных млекопитающих в Австралии, тысячи людей заселили эти континенты в Северной и Южной Америке. В настоящее время потери биологического разнообразия от разрушения и непосредственного разрушения природных ландшафтов в результате хозяйственной деятельности человека составляют ежегодно около 10% тыс. видов. Такие потери в 10 раз превышают естественную фоновую скорость уничтожения биологических видов. Основными угрозами биологического разнообразия, вызванного деятельностью человека, являются разрушение среды обитания, их разделение и деградация (включая загрязнение), глобальное изменение климата, чрезмерное использование видов человека, вторжение экзотических видов и рост заболеваний.</w:t>
      </w:r>
    </w:p>
    <w:p w14:paraId="533C423F" w14:textId="77777777" w:rsidR="00690089" w:rsidRDefault="00CA6A9C"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84245F">
        <w:rPr>
          <w:rFonts w:ascii="Times New Roman" w:hAnsi="Times New Roman" w:cs="Times New Roman"/>
          <w:b/>
          <w:bCs/>
          <w:sz w:val="28"/>
          <w:szCs w:val="28"/>
          <w:lang w:val="ru-RU"/>
        </w:rPr>
        <w:t>●</w:t>
      </w:r>
      <w:r>
        <w:rPr>
          <w:rFonts w:ascii="Times New Roman" w:hAnsi="Times New Roman" w:cs="Times New Roman"/>
          <w:sz w:val="28"/>
          <w:szCs w:val="28"/>
          <w:lang w:val="ru-RU"/>
        </w:rPr>
        <w:t xml:space="preserve"> </w:t>
      </w:r>
      <w:r w:rsidR="0084245F" w:rsidRPr="0084245F">
        <w:rPr>
          <w:rFonts w:ascii="Times New Roman" w:hAnsi="Times New Roman" w:cs="Times New Roman"/>
          <w:i/>
          <w:iCs/>
          <w:sz w:val="28"/>
          <w:szCs w:val="28"/>
        </w:rPr>
        <w:t>Наибольшее разрушение биологических сообществ</w:t>
      </w:r>
      <w:r w:rsidR="0084245F" w:rsidRPr="0084245F">
        <w:rPr>
          <w:rFonts w:ascii="Times New Roman" w:hAnsi="Times New Roman" w:cs="Times New Roman"/>
          <w:sz w:val="28"/>
          <w:szCs w:val="28"/>
        </w:rPr>
        <w:t xml:space="preserve"> произошло за последние 150 200 лет, когда население Земли достигло 1 млрд. человек в 1850 году. от человека в 1930 г. 2 млрд. долл. человека и на 12 октября 1998 г. составил 6 млрд. долл. создал человека. Снос мест обитания. </w:t>
      </w:r>
    </w:p>
    <w:p w14:paraId="5DCD741E" w14:textId="56A5BCCA" w:rsidR="00CA6A9C" w:rsidRDefault="00690089"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84245F" w:rsidRPr="00690089">
        <w:rPr>
          <w:rFonts w:ascii="Times New Roman" w:hAnsi="Times New Roman" w:cs="Times New Roman"/>
          <w:i/>
          <w:iCs/>
          <w:sz w:val="28"/>
          <w:szCs w:val="28"/>
        </w:rPr>
        <w:t>Снижение биоразнообразия обычно начинается с разрушения естественной среды обитания вида.</w:t>
      </w:r>
      <w:r w:rsidR="0084245F" w:rsidRPr="0084245F">
        <w:rPr>
          <w:rFonts w:ascii="Times New Roman" w:hAnsi="Times New Roman" w:cs="Times New Roman"/>
          <w:sz w:val="28"/>
          <w:szCs w:val="28"/>
        </w:rPr>
        <w:t xml:space="preserve"> Развитие новых технологий и разрушение окружающей среды в результате деятельности человека происходит со скоростью, значительно превышающей способность вида приспосабливаться к новым условиям. Исключение составляют несколько видов животных и растений, которые мы называем сорняками и не хотим делиться будущим планеты. Вмешательство человека часто приводит к снижению разнообразия. Во многих частях мира, особенно на островах и в районах с высокой плотностью населения, большая часть первоначальных местообитаний уже разрушена. Разделение среды обитания и"краевой эффект". К началу XVI века более 80% территории современного бразильского штата Сан-Паулу покрыто тропическими дождевыми лесами. Через пятьсот лет от них осталось совсем немного.</w:t>
      </w:r>
    </w:p>
    <w:p w14:paraId="0D8AC995" w14:textId="46C2BBA1" w:rsidR="00D311DF" w:rsidRDefault="00D311DF"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Pr="00D311DF">
        <w:rPr>
          <w:rFonts w:ascii="Times New Roman" w:hAnsi="Times New Roman" w:cs="Times New Roman"/>
          <w:b/>
          <w:bCs/>
          <w:i/>
          <w:iCs/>
          <w:sz w:val="28"/>
          <w:szCs w:val="28"/>
        </w:rPr>
        <w:t>Пирогенный фактор.</w:t>
      </w:r>
      <w:r>
        <w:rPr>
          <w:rFonts w:ascii="Times New Roman" w:hAnsi="Times New Roman" w:cs="Times New Roman"/>
          <w:sz w:val="28"/>
          <w:szCs w:val="28"/>
          <w:lang w:val="ru-RU"/>
        </w:rPr>
        <w:t xml:space="preserve"> </w:t>
      </w:r>
      <w:r w:rsidRPr="00D311DF">
        <w:rPr>
          <w:rFonts w:ascii="Times New Roman" w:hAnsi="Times New Roman" w:cs="Times New Roman"/>
          <w:sz w:val="28"/>
          <w:szCs w:val="28"/>
        </w:rPr>
        <w:t>Пожар является очень важным экологическим фактором. В настоящее время экологи пришли к однозначному мнению, что пожар следует рассматривать как один из естественных абиотических факторов наряду с климатическими, эдафическими и другими факторами. Возникновению пожара могут способствовать природные факторы (молния), а также случайные и неслучайные действия человека. По известным причинам, по данным многолетней статистики по природным пожарам, 90% пожаров вызваны деятельностью человека. Степной пожар-стихийное, неконтролируемое распространение огня по растительному покрову степи.</w:t>
      </w:r>
    </w:p>
    <w:p w14:paraId="20B07568" w14:textId="29FA897E" w:rsidR="00D868E5" w:rsidRDefault="00D868E5"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w:t>
      </w:r>
      <w:r w:rsidRPr="00D868E5">
        <w:rPr>
          <w:rFonts w:ascii="Times New Roman" w:hAnsi="Times New Roman" w:cs="Times New Roman"/>
          <w:i/>
          <w:iCs/>
          <w:sz w:val="28"/>
          <w:szCs w:val="28"/>
        </w:rPr>
        <w:t>Лесной пожар-это стихийное</w:t>
      </w:r>
      <w:r w:rsidRPr="00D868E5">
        <w:rPr>
          <w:rFonts w:ascii="Times New Roman" w:hAnsi="Times New Roman" w:cs="Times New Roman"/>
          <w:sz w:val="28"/>
          <w:szCs w:val="28"/>
        </w:rPr>
        <w:t>, неконтролируемое распространение огня по лесным массивам. Причины пожаров в лесу обычно делятся на естественные и антропогенные. Наиболее распространенными естественными причинами крупных лесных пожаров на Земле обычно являются грозы. Размеры костра позволяют увидеть их невооруженным глазом. В молодых лесах с большим количеством зелени вероятность возникновения пожаров значительно ниже, чем в молодых лесах с большим количеством грозовых сухих и больных деревьев. На сегодняшний день доля природных пожаров (грозовых) составляет около 7-8%, то есть возникновение большей части лесных пожаров связано с деятельностью человека. Таким образом, возникает необходимость в работе служб пожаротушения, контроле за соблюдением пожарной безопасности.</w:t>
      </w:r>
    </w:p>
    <w:p w14:paraId="4C540F40" w14:textId="1C1C102F" w:rsidR="00B92A40" w:rsidRDefault="001D3ACD"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B92A40" w:rsidRPr="00D023CD">
        <w:rPr>
          <w:rFonts w:ascii="Times New Roman" w:hAnsi="Times New Roman" w:cs="Times New Roman"/>
          <w:b/>
          <w:bCs/>
          <w:i/>
          <w:iCs/>
          <w:sz w:val="28"/>
          <w:szCs w:val="28"/>
        </w:rPr>
        <w:t>Загрязнение окружающей среды является фактором</w:t>
      </w:r>
      <w:r w:rsidR="00B92A40" w:rsidRPr="00B92A40">
        <w:rPr>
          <w:rFonts w:ascii="Times New Roman" w:hAnsi="Times New Roman" w:cs="Times New Roman"/>
          <w:sz w:val="28"/>
          <w:szCs w:val="28"/>
        </w:rPr>
        <w:t xml:space="preserve">, влияющим на биологическое разнообразие, часто опосредованно путем накопления загрязняющих веществ в пище, почве и воде. Прямое воздействие носит токсикологический характер, наблюдаются негативные генетические последствия гибели животных и растений, повреждения их репродуктивных органов и т.п., а также усиление селекции (как и у насекомых сельскохозяйственных культур). Ярким примером влияния изменения химизма </w:t>
      </w:r>
      <w:r w:rsidR="00B92A40" w:rsidRPr="00B92A40">
        <w:rPr>
          <w:rFonts w:ascii="Times New Roman" w:hAnsi="Times New Roman" w:cs="Times New Roman"/>
          <w:sz w:val="28"/>
          <w:szCs w:val="28"/>
        </w:rPr>
        <w:lastRenderedPageBreak/>
        <w:t>окружающей среды на биоразнообразие может служить ситуация с эвтрофией водоемов, загрязнение водоемов сельскохозяйственными стоками (органическими и минеральными удобрениями) которых приводит к разрушению всего комплекса гидробионтов и их замещению другими видами.</w:t>
      </w:r>
    </w:p>
    <w:p w14:paraId="03D78791" w14:textId="0E716786" w:rsidR="000347F2" w:rsidRDefault="000347F2" w:rsidP="006E21D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w:t>
      </w:r>
      <w:r>
        <w:rPr>
          <w:rFonts w:ascii="Times New Roman" w:hAnsi="Times New Roman" w:cs="Times New Roman"/>
          <w:sz w:val="28"/>
          <w:szCs w:val="28"/>
          <w:lang w:val="ru-RU"/>
        </w:rPr>
        <w:t xml:space="preserve"> </w:t>
      </w:r>
      <w:r w:rsidRPr="000347F2">
        <w:rPr>
          <w:rFonts w:ascii="Times New Roman" w:hAnsi="Times New Roman" w:cs="Times New Roman"/>
          <w:b/>
          <w:bCs/>
          <w:i/>
          <w:iCs/>
          <w:sz w:val="28"/>
          <w:szCs w:val="28"/>
        </w:rPr>
        <w:t>Инвазивные виды.</w:t>
      </w:r>
      <w:r w:rsidRPr="000347F2">
        <w:rPr>
          <w:rFonts w:ascii="Times New Roman" w:hAnsi="Times New Roman" w:cs="Times New Roman"/>
          <w:sz w:val="28"/>
          <w:szCs w:val="28"/>
        </w:rPr>
        <w:t xml:space="preserve"> Географический диапазон большинства видов ограничен в основном природными и климатическими барьерами. Например, североамериканские млекопитающие не могут пересечь Тихий океан и добраться до Гавайев. В доиндустриальную эпоху человек осваивал новые территории, принося на них растения и домашних животных. Европейские моряки оставили коз и свиней на необитаемых островах, чтобы обеспечить себя едой. В современную эпоху, намеренно или случайно, многие виды были введены в невиданных местах. Введение многих видов зависело от следующих факторов. Европейская колонизация. Прибытие в новые населенные пункты Зеландия, Австралия, Южная Африка и окрестности хотят сделать больше типичный вид и обеспечить традиционные развлечения (в частности, охоту) европейцы привезли туда сотни европейских видов птиц и млекопитающих</w:t>
      </w:r>
      <w:r w:rsidR="009F05F7">
        <w:rPr>
          <w:rFonts w:ascii="Times New Roman" w:hAnsi="Times New Roman" w:cs="Times New Roman"/>
          <w:sz w:val="28"/>
          <w:szCs w:val="28"/>
          <w:lang w:val="ru-RU"/>
        </w:rPr>
        <w:t>.</w:t>
      </w:r>
    </w:p>
    <w:p w14:paraId="3CDD15E9" w14:textId="77C067FF" w:rsidR="009F05F7" w:rsidRDefault="002474A3"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sidR="009F05F7" w:rsidRPr="002474A3">
        <w:rPr>
          <w:rFonts w:ascii="Times New Roman" w:hAnsi="Times New Roman" w:cs="Times New Roman"/>
          <w:b/>
          <w:bCs/>
          <w:i/>
          <w:iCs/>
          <w:sz w:val="28"/>
          <w:szCs w:val="28"/>
          <w:lang w:val="ru-RU"/>
        </w:rPr>
        <w:t>Случайный ввоз.</w:t>
      </w:r>
      <w:r w:rsidR="009F05F7">
        <w:rPr>
          <w:rFonts w:ascii="Times New Roman" w:hAnsi="Times New Roman" w:cs="Times New Roman"/>
          <w:sz w:val="28"/>
          <w:szCs w:val="28"/>
          <w:lang w:val="ru-RU"/>
        </w:rPr>
        <w:t xml:space="preserve"> </w:t>
      </w:r>
      <w:r w:rsidR="009F05F7" w:rsidRPr="009F05F7">
        <w:rPr>
          <w:rFonts w:ascii="Times New Roman" w:hAnsi="Times New Roman" w:cs="Times New Roman"/>
          <w:sz w:val="28"/>
          <w:szCs w:val="28"/>
          <w:lang w:val="ru-RU"/>
        </w:rPr>
        <w:t>Виды часто переносятся человеком непреднамеренно. Типичными примерами этого являются семена сорняков, которые собираются вместе с урожаем случайно выращенных растений, а затем высеваются на Новую Землю; крысы и насекомые, путешествующие по кораблям и самолетам; патогенные и паразитические организмы, переносимые владельцами. Корабли с балластом часто приносят экзотические виды.</w:t>
      </w:r>
      <w:r w:rsidR="002A0145">
        <w:rPr>
          <w:rFonts w:ascii="Times New Roman" w:hAnsi="Times New Roman" w:cs="Times New Roman"/>
          <w:sz w:val="28"/>
          <w:szCs w:val="28"/>
          <w:lang w:val="ru-RU"/>
        </w:rPr>
        <w:t xml:space="preserve"> </w:t>
      </w:r>
      <w:r w:rsidR="002A0145" w:rsidRPr="002A0145">
        <w:rPr>
          <w:rFonts w:ascii="Times New Roman" w:hAnsi="Times New Roman" w:cs="Times New Roman"/>
          <w:sz w:val="28"/>
          <w:szCs w:val="28"/>
        </w:rPr>
        <w:t>Подавляющее большинство экзотических видов, то есть видов, появившихся за пределами естественного ареала человека, не приживаются в новых местах, так как новая среда не соответствует их потребностям. Тем не менее, определенный процент видов очень хорошо осваивается в новых "домах" и становится инвазивным видом, что означает, что их количество увеличивается в зависимости от исходного вида. За счет конкуренции за ограниченный ресурс такие экзотические виды могут вытеснить местные виды</w:t>
      </w:r>
      <w:r w:rsidR="002A0145">
        <w:rPr>
          <w:rFonts w:ascii="Times New Roman" w:hAnsi="Times New Roman" w:cs="Times New Roman"/>
          <w:sz w:val="28"/>
          <w:szCs w:val="28"/>
          <w:lang w:val="ru-RU"/>
        </w:rPr>
        <w:t>.</w:t>
      </w:r>
    </w:p>
    <w:p w14:paraId="04603896" w14:textId="3F519E0C" w:rsidR="00936FE9" w:rsidRDefault="00936FE9"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w:t>
      </w:r>
      <w:r>
        <w:rPr>
          <w:rFonts w:ascii="Times New Roman" w:hAnsi="Times New Roman" w:cs="Times New Roman"/>
          <w:sz w:val="28"/>
          <w:szCs w:val="28"/>
          <w:lang w:val="ru-RU"/>
        </w:rPr>
        <w:t xml:space="preserve">  </w:t>
      </w:r>
      <w:r w:rsidRPr="00936FE9">
        <w:rPr>
          <w:rFonts w:ascii="Times New Roman" w:hAnsi="Times New Roman" w:cs="Times New Roman"/>
          <w:b/>
          <w:bCs/>
          <w:i/>
          <w:iCs/>
          <w:sz w:val="28"/>
          <w:szCs w:val="28"/>
        </w:rPr>
        <w:t>Интродуцированные животные</w:t>
      </w:r>
      <w:r w:rsidRPr="00936FE9">
        <w:rPr>
          <w:rFonts w:ascii="Times New Roman" w:hAnsi="Times New Roman" w:cs="Times New Roman"/>
          <w:sz w:val="28"/>
          <w:szCs w:val="28"/>
        </w:rPr>
        <w:t xml:space="preserve"> могут уничтожить их до их исчезновения или изменить среду обитания, поэтому они становятся непригодными для первоначального вида. В США инвазивные экзотические виды представляют опасность для 49% исчезающих видов, особенно опасных для птиц и растений. Инвазивные виды показали свое влияние во многих районах Земли. Сейчас в США обитает более 70 видов экзотических рыб, 80 видов экзотических улиток, 200 видов экзотических растений и 2000 экзотических насекомых. Особенно воздействие инвазивных видов может проявляться в озерах, реках и целых морских экосистемах.</w:t>
      </w:r>
    </w:p>
    <w:p w14:paraId="5E5C7026" w14:textId="5FD79211" w:rsidR="00AE6792" w:rsidRDefault="00AE6792"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w:t>
      </w:r>
      <w:r>
        <w:rPr>
          <w:rFonts w:ascii="Times New Roman" w:hAnsi="Times New Roman" w:cs="Times New Roman"/>
          <w:sz w:val="28"/>
          <w:szCs w:val="28"/>
          <w:lang w:val="ru-RU"/>
        </w:rPr>
        <w:t xml:space="preserve"> </w:t>
      </w:r>
      <w:r w:rsidRPr="00AE6792">
        <w:rPr>
          <w:rFonts w:ascii="Times New Roman" w:hAnsi="Times New Roman" w:cs="Times New Roman"/>
          <w:b/>
          <w:bCs/>
          <w:i/>
          <w:iCs/>
          <w:sz w:val="28"/>
          <w:szCs w:val="28"/>
        </w:rPr>
        <w:t>Коммерческое или спортивное рыболовство</w:t>
      </w:r>
      <w:r w:rsidRPr="00AE6792">
        <w:rPr>
          <w:rFonts w:ascii="Times New Roman" w:hAnsi="Times New Roman" w:cs="Times New Roman"/>
          <w:sz w:val="28"/>
          <w:szCs w:val="28"/>
        </w:rPr>
        <w:t xml:space="preserve"> для водоемов часто вводится с несвойственными им видами. В морские и устьевые системы и внутренние моря было введено более 120 видов рыб; и хотя эти внедрения были частично преднамеренными для улучшения рыбного хозяйства, многие из них были неожиданным результатом строительства каналов и транспортировки балластных вод судами. Чаще всего экзотические виды крупнее и агрессивнее представителей естественной рыбной фауны, в </w:t>
      </w:r>
      <w:r w:rsidRPr="00AE6792">
        <w:rPr>
          <w:rFonts w:ascii="Times New Roman" w:hAnsi="Times New Roman" w:cs="Times New Roman"/>
          <w:sz w:val="28"/>
          <w:szCs w:val="28"/>
        </w:rPr>
        <w:lastRenderedPageBreak/>
        <w:t>результате конкуренции и прямого хищничества могут постепенно исчезать местные виды рыб. Таким образом, биоразнообразие возникает в результате действия эволюционные, экологические и в последние тысячелетия – антропогенные факторы</w:t>
      </w:r>
      <w:r>
        <w:rPr>
          <w:rFonts w:ascii="Times New Roman" w:hAnsi="Times New Roman" w:cs="Times New Roman"/>
          <w:sz w:val="28"/>
          <w:szCs w:val="28"/>
          <w:lang w:val="ru-RU"/>
        </w:rPr>
        <w:t>.</w:t>
      </w:r>
    </w:p>
    <w:p w14:paraId="12B1DA22" w14:textId="4C0A071E" w:rsidR="00AE6792" w:rsidRDefault="00AE6792"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2CACF314" w14:textId="77777777" w:rsidR="006D1106" w:rsidRPr="00DC6C0B" w:rsidRDefault="006D1106" w:rsidP="006D1106">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3FDFDB81" w14:textId="609979B2" w:rsidR="00666288" w:rsidRPr="00666288" w:rsidRDefault="006D1106" w:rsidP="00666288">
      <w:pPr>
        <w:spacing w:after="0" w:line="240" w:lineRule="auto"/>
        <w:jc w:val="both"/>
        <w:rPr>
          <w:rFonts w:ascii="Times New Roman" w:hAnsi="Times New Roman" w:cs="Times New Roman"/>
          <w:sz w:val="28"/>
          <w:szCs w:val="28"/>
        </w:rPr>
      </w:pPr>
      <w:r w:rsidRPr="00666288">
        <w:rPr>
          <w:rFonts w:ascii="Times New Roman" w:hAnsi="Times New Roman" w:cs="Times New Roman"/>
          <w:sz w:val="28"/>
          <w:szCs w:val="28"/>
          <w:lang w:val="ru-RU"/>
        </w:rPr>
        <w:t xml:space="preserve">      </w:t>
      </w:r>
      <w:r w:rsidR="00666288" w:rsidRPr="00666288">
        <w:rPr>
          <w:rFonts w:ascii="Times New Roman" w:hAnsi="Times New Roman" w:cs="Times New Roman"/>
          <w:sz w:val="28"/>
          <w:szCs w:val="28"/>
        </w:rPr>
        <w:t xml:space="preserve">1. </w:t>
      </w:r>
      <w:r w:rsidR="00666288">
        <w:rPr>
          <w:rFonts w:ascii="Times New Roman" w:hAnsi="Times New Roman" w:cs="Times New Roman"/>
          <w:sz w:val="28"/>
          <w:szCs w:val="28"/>
          <w:lang w:val="ru-RU"/>
        </w:rPr>
        <w:t>П</w:t>
      </w:r>
      <w:r w:rsidR="00666288" w:rsidRPr="00666288">
        <w:rPr>
          <w:rFonts w:ascii="Times New Roman" w:hAnsi="Times New Roman" w:cs="Times New Roman"/>
          <w:sz w:val="28"/>
          <w:szCs w:val="28"/>
        </w:rPr>
        <w:t>о каким причинам может происходить динамика биоразнообразия?</w:t>
      </w:r>
    </w:p>
    <w:p w14:paraId="09F4C3A0" w14:textId="7ADE93ED"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666288" w:rsidRPr="00666288">
        <w:rPr>
          <w:rFonts w:ascii="Times New Roman" w:hAnsi="Times New Roman" w:cs="Times New Roman"/>
          <w:sz w:val="28"/>
          <w:szCs w:val="28"/>
        </w:rPr>
        <w:t xml:space="preserve">2. </w:t>
      </w:r>
      <w:r w:rsidR="00CC7E92">
        <w:rPr>
          <w:rFonts w:ascii="Times New Roman" w:hAnsi="Times New Roman" w:cs="Times New Roman"/>
          <w:sz w:val="28"/>
          <w:szCs w:val="28"/>
          <w:lang w:val="ru-RU"/>
        </w:rPr>
        <w:t>К</w:t>
      </w:r>
      <w:r w:rsidR="00666288" w:rsidRPr="00666288">
        <w:rPr>
          <w:rFonts w:ascii="Times New Roman" w:hAnsi="Times New Roman" w:cs="Times New Roman"/>
          <w:sz w:val="28"/>
          <w:szCs w:val="28"/>
        </w:rPr>
        <w:t xml:space="preserve">ак </w:t>
      </w:r>
      <w:bookmarkStart w:id="0" w:name="_Hlk163724638"/>
      <w:r w:rsidR="00666288" w:rsidRPr="00666288">
        <w:rPr>
          <w:rFonts w:ascii="Times New Roman" w:hAnsi="Times New Roman" w:cs="Times New Roman"/>
          <w:sz w:val="28"/>
          <w:szCs w:val="28"/>
        </w:rPr>
        <w:t>взаимосвязаны процесс вымирания видов и их эволюция</w:t>
      </w:r>
      <w:bookmarkEnd w:id="0"/>
      <w:r w:rsidR="00666288" w:rsidRPr="00666288">
        <w:rPr>
          <w:rFonts w:ascii="Times New Roman" w:hAnsi="Times New Roman" w:cs="Times New Roman"/>
          <w:sz w:val="28"/>
          <w:szCs w:val="28"/>
        </w:rPr>
        <w:t>? Приведите примеры, доказывающие эту связь.</w:t>
      </w:r>
    </w:p>
    <w:p w14:paraId="0C125023" w14:textId="03069A83"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666288" w:rsidRPr="00666288">
        <w:rPr>
          <w:rFonts w:ascii="Times New Roman" w:hAnsi="Times New Roman" w:cs="Times New Roman"/>
          <w:sz w:val="28"/>
          <w:szCs w:val="28"/>
        </w:rPr>
        <w:t xml:space="preserve">3. </w:t>
      </w:r>
      <w:r w:rsidR="00CC7E92">
        <w:rPr>
          <w:rFonts w:ascii="Times New Roman" w:hAnsi="Times New Roman" w:cs="Times New Roman"/>
          <w:sz w:val="28"/>
          <w:szCs w:val="28"/>
          <w:lang w:val="ru-RU"/>
        </w:rPr>
        <w:t>Н</w:t>
      </w:r>
      <w:r w:rsidR="00666288" w:rsidRPr="00666288">
        <w:rPr>
          <w:rFonts w:ascii="Times New Roman" w:hAnsi="Times New Roman" w:cs="Times New Roman"/>
          <w:sz w:val="28"/>
          <w:szCs w:val="28"/>
        </w:rPr>
        <w:t>е все виды имеют одинаковую вероятность вымирания; категории выявленных видов особенно чувствительны к нему и требуют тщательного подхода</w:t>
      </w:r>
      <w:r w:rsidR="00CC7E92">
        <w:rPr>
          <w:rFonts w:ascii="Times New Roman" w:hAnsi="Times New Roman" w:cs="Times New Roman"/>
          <w:sz w:val="28"/>
          <w:szCs w:val="28"/>
          <w:lang w:val="ru-RU"/>
        </w:rPr>
        <w:t xml:space="preserve"> </w:t>
      </w:r>
      <w:r w:rsidR="00666288" w:rsidRPr="00666288">
        <w:rPr>
          <w:rFonts w:ascii="Times New Roman" w:hAnsi="Times New Roman" w:cs="Times New Roman"/>
          <w:sz w:val="28"/>
          <w:szCs w:val="28"/>
        </w:rPr>
        <w:t>защита и контроль. Перечислите и опишите эти категории.</w:t>
      </w:r>
    </w:p>
    <w:p w14:paraId="359910E1" w14:textId="3FC6526A"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4</w:t>
      </w:r>
      <w:r w:rsidR="00666288" w:rsidRPr="00666288">
        <w:rPr>
          <w:rFonts w:ascii="Times New Roman" w:hAnsi="Times New Roman" w:cs="Times New Roman"/>
          <w:sz w:val="28"/>
          <w:szCs w:val="28"/>
        </w:rPr>
        <w:t>. Какие в настоящее время среди ученых существуют мнения, объясняющие причины вымирания видов?</w:t>
      </w:r>
    </w:p>
    <w:p w14:paraId="4C294A20" w14:textId="69ED4AEF"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5</w:t>
      </w:r>
      <w:r w:rsidR="00666288" w:rsidRPr="00666288">
        <w:rPr>
          <w:rFonts w:ascii="Times New Roman" w:hAnsi="Times New Roman" w:cs="Times New Roman"/>
          <w:sz w:val="28"/>
          <w:szCs w:val="28"/>
        </w:rPr>
        <w:t>. Как биотические факторы влияют на процессы вымирания видов?</w:t>
      </w:r>
    </w:p>
    <w:p w14:paraId="670D84EA" w14:textId="501DCE61"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6</w:t>
      </w:r>
      <w:r w:rsidR="00666288" w:rsidRPr="00666288">
        <w:rPr>
          <w:rFonts w:ascii="Times New Roman" w:hAnsi="Times New Roman" w:cs="Times New Roman"/>
          <w:sz w:val="28"/>
          <w:szCs w:val="28"/>
        </w:rPr>
        <w:t xml:space="preserve">. </w:t>
      </w:r>
      <w:r w:rsidR="00CC7E92">
        <w:rPr>
          <w:rFonts w:ascii="Times New Roman" w:hAnsi="Times New Roman" w:cs="Times New Roman"/>
          <w:sz w:val="28"/>
          <w:szCs w:val="28"/>
          <w:lang w:val="ru-RU"/>
        </w:rPr>
        <w:t>К</w:t>
      </w:r>
      <w:r w:rsidR="00666288" w:rsidRPr="00666288">
        <w:rPr>
          <w:rFonts w:ascii="Times New Roman" w:hAnsi="Times New Roman" w:cs="Times New Roman"/>
          <w:sz w:val="28"/>
          <w:szCs w:val="28"/>
        </w:rPr>
        <w:t>акова роль абиотических факторов в исчезновении видов?</w:t>
      </w:r>
    </w:p>
    <w:p w14:paraId="0CB0F64E" w14:textId="2BA53ACF"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7</w:t>
      </w:r>
      <w:r w:rsidR="00666288" w:rsidRPr="00666288">
        <w:rPr>
          <w:rFonts w:ascii="Times New Roman" w:hAnsi="Times New Roman" w:cs="Times New Roman"/>
          <w:sz w:val="28"/>
          <w:szCs w:val="28"/>
        </w:rPr>
        <w:t xml:space="preserve">. </w:t>
      </w:r>
      <w:r w:rsidR="00CC7E92">
        <w:rPr>
          <w:rFonts w:ascii="Times New Roman" w:hAnsi="Times New Roman" w:cs="Times New Roman"/>
          <w:sz w:val="28"/>
          <w:szCs w:val="28"/>
          <w:lang w:val="ru-RU"/>
        </w:rPr>
        <w:t>К</w:t>
      </w:r>
      <w:r w:rsidR="00666288" w:rsidRPr="00666288">
        <w:rPr>
          <w:rFonts w:ascii="Times New Roman" w:hAnsi="Times New Roman" w:cs="Times New Roman"/>
          <w:sz w:val="28"/>
          <w:szCs w:val="28"/>
        </w:rPr>
        <w:t>ак взаимосвязаны биотические и абиотические факторы в динамике биоразнообразия?</w:t>
      </w:r>
    </w:p>
    <w:p w14:paraId="7BE5B406" w14:textId="14CF9CC5"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8</w:t>
      </w:r>
      <w:r w:rsidR="00666288" w:rsidRPr="00666288">
        <w:rPr>
          <w:rFonts w:ascii="Times New Roman" w:hAnsi="Times New Roman" w:cs="Times New Roman"/>
          <w:sz w:val="28"/>
          <w:szCs w:val="28"/>
        </w:rPr>
        <w:t xml:space="preserve">. </w:t>
      </w:r>
      <w:r w:rsidR="00CC7E92">
        <w:rPr>
          <w:rFonts w:ascii="Times New Roman" w:hAnsi="Times New Roman" w:cs="Times New Roman"/>
          <w:sz w:val="28"/>
          <w:szCs w:val="28"/>
          <w:lang w:val="ru-RU"/>
        </w:rPr>
        <w:t>П</w:t>
      </w:r>
      <w:r w:rsidR="00666288" w:rsidRPr="00666288">
        <w:rPr>
          <w:rFonts w:ascii="Times New Roman" w:hAnsi="Times New Roman" w:cs="Times New Roman"/>
          <w:sz w:val="28"/>
          <w:szCs w:val="28"/>
        </w:rPr>
        <w:t>риведите пример первого значительного влияния деятельности человека на темпы вымирания видов. Как повлияла деятельность человека на темпы разрушения в современные эпохи?</w:t>
      </w:r>
    </w:p>
    <w:p w14:paraId="36383208" w14:textId="76D7AACB" w:rsidR="00666288" w:rsidRPr="00666288" w:rsidRDefault="007B7FB5" w:rsidP="006662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9</w:t>
      </w:r>
      <w:r w:rsidR="00666288" w:rsidRPr="00666288">
        <w:rPr>
          <w:rFonts w:ascii="Times New Roman" w:hAnsi="Times New Roman" w:cs="Times New Roman"/>
          <w:sz w:val="28"/>
          <w:szCs w:val="28"/>
        </w:rPr>
        <w:t xml:space="preserve">. </w:t>
      </w:r>
      <w:r w:rsidR="00CC7E92">
        <w:rPr>
          <w:rFonts w:ascii="Times New Roman" w:hAnsi="Times New Roman" w:cs="Times New Roman"/>
          <w:sz w:val="28"/>
          <w:szCs w:val="28"/>
          <w:lang w:val="ru-RU"/>
        </w:rPr>
        <w:t>Н</w:t>
      </w:r>
      <w:r w:rsidR="00666288" w:rsidRPr="00666288">
        <w:rPr>
          <w:rFonts w:ascii="Times New Roman" w:hAnsi="Times New Roman" w:cs="Times New Roman"/>
          <w:sz w:val="28"/>
          <w:szCs w:val="28"/>
        </w:rPr>
        <w:t>азовите причины вымирания видов в связи с антропогенной деятельностью.</w:t>
      </w:r>
    </w:p>
    <w:p w14:paraId="2F8BEE6D" w14:textId="77777777" w:rsidR="00E709C6" w:rsidRDefault="00E709C6" w:rsidP="009F05F7">
      <w:pPr>
        <w:spacing w:after="0" w:line="240" w:lineRule="auto"/>
        <w:jc w:val="both"/>
        <w:rPr>
          <w:rFonts w:ascii="Times New Roman" w:hAnsi="Times New Roman" w:cs="Times New Roman"/>
          <w:sz w:val="28"/>
          <w:szCs w:val="28"/>
          <w:lang w:val="ru-RU"/>
        </w:rPr>
      </w:pPr>
    </w:p>
    <w:p w14:paraId="7B7119D4" w14:textId="77777777" w:rsidR="00760668" w:rsidRPr="00F77CD2" w:rsidRDefault="00760668" w:rsidP="00760668">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1912B66D" w14:textId="77777777" w:rsidR="00E054AC" w:rsidRDefault="00E054AC" w:rsidP="009F05F7">
      <w:pPr>
        <w:spacing w:after="0" w:line="240" w:lineRule="auto"/>
        <w:jc w:val="both"/>
        <w:rPr>
          <w:rFonts w:ascii="Times New Roman" w:hAnsi="Times New Roman" w:cs="Times New Roman"/>
          <w:sz w:val="28"/>
          <w:szCs w:val="28"/>
          <w:lang w:val="ru-RU"/>
        </w:rPr>
      </w:pPr>
    </w:p>
    <w:p w14:paraId="579256F6" w14:textId="4EBA36B3" w:rsidR="00760668" w:rsidRDefault="00760668"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054AC" w:rsidRPr="00E054AC">
        <w:rPr>
          <w:rFonts w:ascii="Times New Roman" w:hAnsi="Times New Roman" w:cs="Times New Roman"/>
          <w:sz w:val="28"/>
          <w:szCs w:val="28"/>
        </w:rPr>
        <w:t xml:space="preserve">1. Кабельчук Б.В., Лысенко И.О. Биоразнообразие. 2023. – 156 с. </w:t>
      </w:r>
    </w:p>
    <w:p w14:paraId="7F08E336" w14:textId="58D14BC4" w:rsidR="00760668" w:rsidRDefault="00760668"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054AC" w:rsidRPr="00E054AC">
        <w:rPr>
          <w:rFonts w:ascii="Times New Roman" w:hAnsi="Times New Roman" w:cs="Times New Roman"/>
          <w:sz w:val="28"/>
          <w:szCs w:val="28"/>
        </w:rPr>
        <w:t>2. Карпенков С. Х. Экология. – Москва, - 2017. -</w:t>
      </w:r>
      <w:r>
        <w:rPr>
          <w:rFonts w:ascii="Times New Roman" w:hAnsi="Times New Roman" w:cs="Times New Roman"/>
          <w:sz w:val="28"/>
          <w:szCs w:val="28"/>
          <w:lang w:val="ru-RU"/>
        </w:rPr>
        <w:t xml:space="preserve"> </w:t>
      </w:r>
      <w:r w:rsidR="00E054AC" w:rsidRPr="00E054AC">
        <w:rPr>
          <w:rFonts w:ascii="Times New Roman" w:hAnsi="Times New Roman" w:cs="Times New Roman"/>
          <w:sz w:val="28"/>
          <w:szCs w:val="28"/>
        </w:rPr>
        <w:t xml:space="preserve">432 с. </w:t>
      </w:r>
    </w:p>
    <w:p w14:paraId="100149E9" w14:textId="705476C4" w:rsidR="00760668" w:rsidRDefault="00760668"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054AC" w:rsidRPr="00E054AC">
        <w:rPr>
          <w:rFonts w:ascii="Times New Roman" w:hAnsi="Times New Roman" w:cs="Times New Roman"/>
          <w:sz w:val="28"/>
          <w:szCs w:val="28"/>
        </w:rPr>
        <w:t xml:space="preserve">3. Пушкин С. В. Охрана биоразнообразия. – Москва, - Директ-Медиа, 2020. – 62 с. </w:t>
      </w:r>
    </w:p>
    <w:p w14:paraId="33486303" w14:textId="735D31DD" w:rsidR="00760668" w:rsidRDefault="00760668"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054AC" w:rsidRPr="00E054AC">
        <w:rPr>
          <w:rFonts w:ascii="Times New Roman" w:hAnsi="Times New Roman" w:cs="Times New Roman"/>
          <w:sz w:val="28"/>
          <w:szCs w:val="28"/>
        </w:rPr>
        <w:t>4. Беленко В. В. Биологическое разнообразие как основа устойчивого развития природных экосистем. //Естественные и технические науки. —2017. — № 1. —С. 14–17.</w:t>
      </w:r>
    </w:p>
    <w:p w14:paraId="0DB33912" w14:textId="594EE471" w:rsidR="00E054AC" w:rsidRPr="00AE6792" w:rsidRDefault="00760668" w:rsidP="009F05F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054AC" w:rsidRPr="00E054AC">
        <w:rPr>
          <w:rFonts w:ascii="Times New Roman" w:hAnsi="Times New Roman" w:cs="Times New Roman"/>
          <w:sz w:val="28"/>
          <w:szCs w:val="28"/>
        </w:rPr>
        <w:t xml:space="preserve"> 5. Султангазина Г.Ж. Окружающая среда и Биологическое разнообразие.– Костанай, 2017.– 96 с.</w:t>
      </w:r>
    </w:p>
    <w:sectPr w:rsidR="00E054AC" w:rsidRPr="00AE6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CA"/>
    <w:rsid w:val="000347F2"/>
    <w:rsid w:val="000D3C53"/>
    <w:rsid w:val="00135870"/>
    <w:rsid w:val="00184599"/>
    <w:rsid w:val="001D3ACD"/>
    <w:rsid w:val="002474A3"/>
    <w:rsid w:val="002A0145"/>
    <w:rsid w:val="002A7290"/>
    <w:rsid w:val="00334900"/>
    <w:rsid w:val="0048059C"/>
    <w:rsid w:val="0053347A"/>
    <w:rsid w:val="00613F98"/>
    <w:rsid w:val="00666288"/>
    <w:rsid w:val="006829BC"/>
    <w:rsid w:val="00690089"/>
    <w:rsid w:val="006D1106"/>
    <w:rsid w:val="006E21D2"/>
    <w:rsid w:val="00760668"/>
    <w:rsid w:val="007A29BD"/>
    <w:rsid w:val="007B7FB5"/>
    <w:rsid w:val="007F1EB8"/>
    <w:rsid w:val="0084245F"/>
    <w:rsid w:val="00916B00"/>
    <w:rsid w:val="00936FE9"/>
    <w:rsid w:val="009E7583"/>
    <w:rsid w:val="009F05F7"/>
    <w:rsid w:val="00AE6792"/>
    <w:rsid w:val="00B92A40"/>
    <w:rsid w:val="00BF1818"/>
    <w:rsid w:val="00C30150"/>
    <w:rsid w:val="00C356FC"/>
    <w:rsid w:val="00CA6A9C"/>
    <w:rsid w:val="00CC7E92"/>
    <w:rsid w:val="00D023CD"/>
    <w:rsid w:val="00D21A74"/>
    <w:rsid w:val="00D311DF"/>
    <w:rsid w:val="00D853F2"/>
    <w:rsid w:val="00D868E5"/>
    <w:rsid w:val="00D94069"/>
    <w:rsid w:val="00DB382E"/>
    <w:rsid w:val="00E054AC"/>
    <w:rsid w:val="00E709C6"/>
    <w:rsid w:val="00E92485"/>
    <w:rsid w:val="00F201CA"/>
    <w:rsid w:val="00F426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D2C4"/>
  <w15:chartTrackingRefBased/>
  <w15:docId w15:val="{F9C70932-7609-465A-9E42-19BFAF55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0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0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01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01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01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01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01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01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01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1C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01C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01C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01C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01C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01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01CA"/>
    <w:rPr>
      <w:rFonts w:eastAsiaTheme="majorEastAsia" w:cstheme="majorBidi"/>
      <w:color w:val="595959" w:themeColor="text1" w:themeTint="A6"/>
    </w:rPr>
  </w:style>
  <w:style w:type="character" w:customStyle="1" w:styleId="80">
    <w:name w:val="Заголовок 8 Знак"/>
    <w:basedOn w:val="a0"/>
    <w:link w:val="8"/>
    <w:uiPriority w:val="9"/>
    <w:semiHidden/>
    <w:rsid w:val="00F201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01CA"/>
    <w:rPr>
      <w:rFonts w:eastAsiaTheme="majorEastAsia" w:cstheme="majorBidi"/>
      <w:color w:val="272727" w:themeColor="text1" w:themeTint="D8"/>
    </w:rPr>
  </w:style>
  <w:style w:type="paragraph" w:styleId="a3">
    <w:name w:val="Title"/>
    <w:basedOn w:val="a"/>
    <w:next w:val="a"/>
    <w:link w:val="a4"/>
    <w:uiPriority w:val="10"/>
    <w:qFormat/>
    <w:rsid w:val="00F20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01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1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01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01CA"/>
    <w:pPr>
      <w:spacing w:before="160"/>
      <w:jc w:val="center"/>
    </w:pPr>
    <w:rPr>
      <w:i/>
      <w:iCs/>
      <w:color w:val="404040" w:themeColor="text1" w:themeTint="BF"/>
    </w:rPr>
  </w:style>
  <w:style w:type="character" w:customStyle="1" w:styleId="22">
    <w:name w:val="Цитата 2 Знак"/>
    <w:basedOn w:val="a0"/>
    <w:link w:val="21"/>
    <w:uiPriority w:val="29"/>
    <w:rsid w:val="00F201CA"/>
    <w:rPr>
      <w:i/>
      <w:iCs/>
      <w:color w:val="404040" w:themeColor="text1" w:themeTint="BF"/>
    </w:rPr>
  </w:style>
  <w:style w:type="paragraph" w:styleId="a7">
    <w:name w:val="List Paragraph"/>
    <w:basedOn w:val="a"/>
    <w:uiPriority w:val="34"/>
    <w:qFormat/>
    <w:rsid w:val="00F201CA"/>
    <w:pPr>
      <w:ind w:left="720"/>
      <w:contextualSpacing/>
    </w:pPr>
  </w:style>
  <w:style w:type="character" w:styleId="a8">
    <w:name w:val="Intense Emphasis"/>
    <w:basedOn w:val="a0"/>
    <w:uiPriority w:val="21"/>
    <w:qFormat/>
    <w:rsid w:val="00F201CA"/>
    <w:rPr>
      <w:i/>
      <w:iCs/>
      <w:color w:val="0F4761" w:themeColor="accent1" w:themeShade="BF"/>
    </w:rPr>
  </w:style>
  <w:style w:type="paragraph" w:styleId="a9">
    <w:name w:val="Intense Quote"/>
    <w:basedOn w:val="a"/>
    <w:next w:val="a"/>
    <w:link w:val="aa"/>
    <w:uiPriority w:val="30"/>
    <w:qFormat/>
    <w:rsid w:val="00F20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201CA"/>
    <w:rPr>
      <w:i/>
      <w:iCs/>
      <w:color w:val="0F4761" w:themeColor="accent1" w:themeShade="BF"/>
    </w:rPr>
  </w:style>
  <w:style w:type="character" w:styleId="ab">
    <w:name w:val="Intense Reference"/>
    <w:basedOn w:val="a0"/>
    <w:uiPriority w:val="32"/>
    <w:qFormat/>
    <w:rsid w:val="00F20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1673</Words>
  <Characters>11363</Characters>
  <Application>Microsoft Office Word</Application>
  <DocSecurity>0</DocSecurity>
  <Lines>214</Lines>
  <Paragraphs>40</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42</cp:revision>
  <dcterms:created xsi:type="dcterms:W3CDTF">2025-11-11T13:08:00Z</dcterms:created>
  <dcterms:modified xsi:type="dcterms:W3CDTF">2025-11-11T13:54:00Z</dcterms:modified>
</cp:coreProperties>
</file>